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901FE" w14:textId="54383E70" w:rsidR="00284F0D" w:rsidRPr="003C69D4" w:rsidRDefault="005413D7">
      <w:pPr>
        <w:pStyle w:val="Heading1"/>
        <w:rPr>
          <w:rFonts w:ascii="Zawgyi-One" w:hAnsi="Zawgyi-One" w:cs="Zawgyi-One"/>
          <w:sz w:val="28"/>
          <w:szCs w:val="28"/>
        </w:rPr>
      </w:pPr>
      <w:r w:rsidRPr="003C69D4">
        <w:rPr>
          <w:rFonts w:ascii="Zawgyi-One" w:hAnsi="Zawgyi-One" w:cs="Zawgyi-One"/>
          <w:sz w:val="28"/>
          <w:szCs w:val="28"/>
        </w:rPr>
        <w:t xml:space="preserve">TIDE </w:t>
      </w:r>
      <w:r w:rsidR="003C69D4">
        <w:rPr>
          <w:rFonts w:ascii="Zawgyi-One" w:hAnsi="Zawgyi-One" w:cs="Zawgyi-One"/>
          <w:sz w:val="28"/>
          <w:szCs w:val="28"/>
          <w:lang w:val="en-US"/>
        </w:rPr>
        <w:t xml:space="preserve">၏ </w:t>
      </w:r>
      <w:r w:rsidRPr="003C69D4">
        <w:rPr>
          <w:rFonts w:ascii="Zawgyi-One" w:hAnsi="Zawgyi-One" w:cs="Zawgyi-One"/>
          <w:sz w:val="28"/>
          <w:szCs w:val="28"/>
        </w:rPr>
        <w:t xml:space="preserve">Residential School </w:t>
      </w:r>
      <w:proofErr w:type="spellStart"/>
      <w:r w:rsidR="003C69D4">
        <w:rPr>
          <w:rFonts w:ascii="Zawgyi-One" w:hAnsi="Zawgyi-One" w:cs="Zawgyi-One"/>
          <w:sz w:val="28"/>
          <w:szCs w:val="28"/>
        </w:rPr>
        <w:t>လႈပ္ရွားမ</w:t>
      </w:r>
      <w:proofErr w:type="spellEnd"/>
      <w:r w:rsidR="003C69D4">
        <w:rPr>
          <w:rFonts w:ascii="Zawgyi-One" w:hAnsi="Zawgyi-One" w:cs="Zawgyi-One"/>
          <w:sz w:val="28"/>
          <w:szCs w:val="28"/>
        </w:rPr>
        <w:t>ႈ</w:t>
      </w:r>
      <w:r w:rsidRPr="003C69D4">
        <w:rPr>
          <w:rFonts w:ascii="Zawgyi-One" w:hAnsi="Zawgyi-One" w:cs="Zawgyi-One"/>
          <w:sz w:val="28"/>
          <w:szCs w:val="28"/>
        </w:rPr>
        <w:t xml:space="preserve">: </w:t>
      </w:r>
      <w:proofErr w:type="spellStart"/>
      <w:r w:rsidR="00A51330">
        <w:rPr>
          <w:rFonts w:ascii="Zawgyi-One" w:hAnsi="Zawgyi-One" w:cs="Zawgyi-One"/>
          <w:sz w:val="28"/>
          <w:szCs w:val="28"/>
        </w:rPr>
        <w:t>အြန္လိုင္းေလ့လာသူမ်ာ</w:t>
      </w:r>
      <w:proofErr w:type="spellEnd"/>
      <w:r w:rsidR="00A51330">
        <w:rPr>
          <w:rFonts w:ascii="Zawgyi-One" w:hAnsi="Zawgyi-One" w:cs="Zawgyi-One"/>
          <w:sz w:val="28"/>
          <w:szCs w:val="28"/>
          <w:lang w:val="en-US"/>
        </w:rPr>
        <w:t>း</w:t>
      </w:r>
      <w:proofErr w:type="spellStart"/>
      <w:r w:rsidR="003C69D4">
        <w:rPr>
          <w:rFonts w:ascii="Zawgyi-One" w:hAnsi="Zawgyi-One" w:cs="Zawgyi-One"/>
          <w:sz w:val="28"/>
          <w:szCs w:val="28"/>
        </w:rPr>
        <w:t>အတြက</w:t>
      </w:r>
      <w:proofErr w:type="spellEnd"/>
      <w:r w:rsidR="003C69D4">
        <w:rPr>
          <w:rFonts w:ascii="Zawgyi-One" w:hAnsi="Zawgyi-One" w:cs="Zawgyi-One"/>
          <w:sz w:val="28"/>
          <w:szCs w:val="28"/>
        </w:rPr>
        <w:t xml:space="preserve">္ </w:t>
      </w:r>
      <w:proofErr w:type="spellStart"/>
      <w:r w:rsidR="003C69D4">
        <w:rPr>
          <w:rFonts w:ascii="Zawgyi-One" w:hAnsi="Zawgyi-One" w:cs="Zawgyi-One"/>
          <w:sz w:val="28"/>
          <w:szCs w:val="28"/>
        </w:rPr>
        <w:t>ဒီဇိုင္းဆြဲျခင္း</w:t>
      </w:r>
      <w:proofErr w:type="spellEnd"/>
      <w:r w:rsidRPr="003C69D4">
        <w:rPr>
          <w:rFonts w:ascii="Zawgyi-One" w:hAnsi="Zawgyi-One" w:cs="Zawgyi-One"/>
          <w:sz w:val="28"/>
          <w:szCs w:val="28"/>
        </w:rPr>
        <w:t xml:space="preserve"> (</w:t>
      </w:r>
      <w:r w:rsidR="003C69D4">
        <w:rPr>
          <w:rFonts w:ascii="Zawgyi-One" w:hAnsi="Zawgyi-One" w:cs="Zawgyi-One"/>
          <w:sz w:val="28"/>
          <w:szCs w:val="28"/>
        </w:rPr>
        <w:t>၂</w:t>
      </w:r>
      <w:r w:rsidRPr="003C69D4">
        <w:rPr>
          <w:rFonts w:ascii="Zawgyi-One" w:hAnsi="Zawgyi-One" w:cs="Zawgyi-One"/>
          <w:sz w:val="28"/>
          <w:szCs w:val="28"/>
        </w:rPr>
        <w:t>)</w:t>
      </w:r>
    </w:p>
    <w:p w14:paraId="3ABE39A0" w14:textId="77777777" w:rsidR="00284F0D" w:rsidRPr="003C69D4" w:rsidRDefault="00284F0D">
      <w:pPr>
        <w:rPr>
          <w:rFonts w:ascii="Zawgyi-One" w:hAnsi="Zawgyi-One" w:cs="Zawgyi-One"/>
          <w:sz w:val="20"/>
          <w:szCs w:val="20"/>
        </w:rPr>
      </w:pP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753"/>
      </w:tblGrid>
      <w:tr w:rsidR="00284F0D" w:rsidRPr="003C69D4" w14:paraId="4AB1E2AB" w14:textId="77777777">
        <w:tc>
          <w:tcPr>
            <w:tcW w:w="2263" w:type="dxa"/>
          </w:tcPr>
          <w:p w14:paraId="2EB58C7D" w14:textId="73683650" w:rsidR="00284F0D" w:rsidRPr="003C69D4" w:rsidRDefault="003C69D4">
            <w:pPr>
              <w:rPr>
                <w:rFonts w:ascii="Zawgyi-One" w:hAnsi="Zawgyi-One" w:cs="Zawgyi-One"/>
                <w:sz w:val="20"/>
                <w:szCs w:val="20"/>
              </w:rPr>
            </w:pPr>
            <w:r>
              <w:rPr>
                <w:rFonts w:ascii="Zawgyi-One" w:hAnsi="Zawgyi-One" w:cs="Zawgyi-One"/>
                <w:sz w:val="20"/>
                <w:szCs w:val="20"/>
              </w:rPr>
              <w:t>က်ဴ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တာအမည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</w:t>
            </w:r>
          </w:p>
        </w:tc>
        <w:tc>
          <w:tcPr>
            <w:tcW w:w="6753" w:type="dxa"/>
          </w:tcPr>
          <w:p w14:paraId="05DB5754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</w:tc>
      </w:tr>
      <w:tr w:rsidR="00284F0D" w:rsidRPr="003C69D4" w14:paraId="05A96E47" w14:textId="77777777">
        <w:tc>
          <w:tcPr>
            <w:tcW w:w="2263" w:type="dxa"/>
          </w:tcPr>
          <w:p w14:paraId="255199F5" w14:textId="5F81A1A8" w:rsidR="00284F0D" w:rsidRPr="003C69D4" w:rsidRDefault="003C69D4">
            <w:pPr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လႈပ္ရွားမႈအမည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</w:t>
            </w:r>
          </w:p>
        </w:tc>
        <w:tc>
          <w:tcPr>
            <w:tcW w:w="6753" w:type="dxa"/>
          </w:tcPr>
          <w:p w14:paraId="468C0BB1" w14:textId="605DAA55" w:rsidR="00284F0D" w:rsidRPr="003C69D4" w:rsidRDefault="003C69D4">
            <w:pPr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အြန္လိုင္းေလ့လာသူမ်ားအတြက္ဒီဇိုင္းဆြဲျခင္း</w:t>
            </w:r>
            <w:proofErr w:type="spellEnd"/>
            <w:r w:rsidR="005413D7" w:rsidRPr="003C69D4">
              <w:rPr>
                <w:rFonts w:ascii="Zawgyi-One" w:hAnsi="Zawgyi-One" w:cs="Zawgyi-One"/>
                <w:sz w:val="20"/>
                <w:szCs w:val="20"/>
              </w:rPr>
              <w:t xml:space="preserve"> (</w:t>
            </w:r>
            <w:r>
              <w:rPr>
                <w:rFonts w:ascii="Zawgyi-One" w:hAnsi="Zawgyi-One" w:cs="Zawgyi-One"/>
                <w:sz w:val="20"/>
                <w:szCs w:val="20"/>
              </w:rPr>
              <w:t>၂</w:t>
            </w:r>
            <w:r w:rsidR="005413D7" w:rsidRPr="003C69D4">
              <w:rPr>
                <w:rFonts w:ascii="Zawgyi-One" w:hAnsi="Zawgyi-One" w:cs="Zawgyi-One"/>
                <w:sz w:val="20"/>
                <w:szCs w:val="20"/>
              </w:rPr>
              <w:t>)</w:t>
            </w:r>
            <w:r w:rsidR="000C41BC">
              <w:rPr>
                <w:rFonts w:ascii="Zawgyi-One" w:hAnsi="Zawgyi-One" w:cs="Zawgyi-One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ေလ့လာမႈရလဒ္မ်ား</w:t>
            </w:r>
            <w:proofErr w:type="spellEnd"/>
          </w:p>
        </w:tc>
      </w:tr>
      <w:tr w:rsidR="00284F0D" w:rsidRPr="003C69D4" w14:paraId="79B38042" w14:textId="77777777">
        <w:tc>
          <w:tcPr>
            <w:tcW w:w="2263" w:type="dxa"/>
          </w:tcPr>
          <w:p w14:paraId="4FF85FA0" w14:textId="6B56CD1C" w:rsidR="00284F0D" w:rsidRPr="003C69D4" w:rsidRDefault="003C69D4">
            <w:pPr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လႈပ္ရွားမႈအတြက္လိုအပ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A51330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ေသာအခ်ိန္စုစုေပါင္း</w:t>
            </w:r>
            <w:proofErr w:type="spellEnd"/>
          </w:p>
        </w:tc>
        <w:tc>
          <w:tcPr>
            <w:tcW w:w="6753" w:type="dxa"/>
          </w:tcPr>
          <w:p w14:paraId="0679620F" w14:textId="6D754E7F" w:rsidR="00284F0D" w:rsidRPr="003C69D4" w:rsidRDefault="003C69D4">
            <w:pPr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မိနစ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 ၉ဝ</w:t>
            </w:r>
          </w:p>
        </w:tc>
      </w:tr>
      <w:tr w:rsidR="00284F0D" w:rsidRPr="003C69D4" w14:paraId="3B7E12C0" w14:textId="77777777">
        <w:tc>
          <w:tcPr>
            <w:tcW w:w="2263" w:type="dxa"/>
          </w:tcPr>
          <w:p w14:paraId="764C679F" w14:textId="4557F550" w:rsidR="00284F0D" w:rsidRPr="003C69D4" w:rsidRDefault="003C69D4">
            <w:pPr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လိုအပ္ေသာရင္းျမစ္မ်ား</w:t>
            </w:r>
            <w:proofErr w:type="spellEnd"/>
          </w:p>
        </w:tc>
        <w:tc>
          <w:tcPr>
            <w:tcW w:w="6753" w:type="dxa"/>
          </w:tcPr>
          <w:p w14:paraId="6C304482" w14:textId="538F9C37" w:rsidR="00284F0D" w:rsidRPr="003C69D4" w:rsidRDefault="003C69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ေလ့လာမႈရလဒ္မ်ား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ႏွင့္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ပတ္သက္ေသာ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5413D7"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Slide</w:t>
            </w: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မ်ား</w:t>
            </w:r>
            <w:proofErr w:type="spellEnd"/>
          </w:p>
          <w:p w14:paraId="12C111E9" w14:textId="7C0790FF" w:rsidR="00284F0D" w:rsidRPr="003C69D4" w:rsidRDefault="003C69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Zawgyi-One" w:hAnsi="Zawgyi-One" w:cs="Zawgyi-One"/>
                <w:sz w:val="20"/>
                <w:szCs w:val="20"/>
              </w:rPr>
            </w:pP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က်ဴ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တာ</w:t>
            </w:r>
            <w:proofErr w:type="spellEnd"/>
            <w:r w:rsidR="005413D7"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/</w:t>
            </w:r>
            <w:r w:rsidR="00A51330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ပါဝင္သူမ်ား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၏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မွတ္စုမ်ား</w:t>
            </w:r>
            <w:proofErr w:type="spellEnd"/>
          </w:p>
          <w:p w14:paraId="13D8D3AA" w14:textId="2AE70521" w:rsidR="00284F0D" w:rsidRPr="003C69D4" w:rsidRDefault="003C69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Zawgyi-One" w:hAnsi="Zawgyi-One" w:cs="Zawgyi-One"/>
                <w:sz w:val="20"/>
                <w:szCs w:val="20"/>
              </w:rPr>
            </w:pP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ျ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မန္မာဘာသာသို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႔ျ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ပန္ဆိုထားေသာ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OER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နမူနာတစ္ခု</w:t>
            </w:r>
            <w:proofErr w:type="spellEnd"/>
            <w:r w:rsidR="00A51330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သုိ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႔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အစိတ္အပိုင္း</w:t>
            </w:r>
            <w:proofErr w:type="spellEnd"/>
            <w:r w:rsidR="00A51330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တစ္ခု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)</w:t>
            </w:r>
          </w:p>
          <w:p w14:paraId="003CE732" w14:textId="2FF00756" w:rsidR="00284F0D" w:rsidRPr="003C69D4" w:rsidRDefault="005413D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Zawgyi-One" w:hAnsi="Zawgyi-One" w:cs="Zawgyi-One"/>
                <w:color w:val="000000"/>
                <w:sz w:val="20"/>
                <w:szCs w:val="20"/>
              </w:rPr>
            </w:pPr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Short video on ‘</w:t>
            </w:r>
            <w:proofErr w:type="spellStart"/>
            <w:r w:rsid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သနပ္ခါးလိမ္းရျခင္း၏မတူညီေသာရည္ရြယ္ခ်က္မ်ား</w:t>
            </w:r>
            <w:proofErr w:type="spellEnd"/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’</w:t>
            </w:r>
            <w:r w:rsidR="003C69D4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</w:p>
        </w:tc>
      </w:tr>
      <w:tr w:rsidR="00284F0D" w:rsidRPr="003C69D4" w14:paraId="3C64FA01" w14:textId="77777777">
        <w:tc>
          <w:tcPr>
            <w:tcW w:w="2263" w:type="dxa"/>
          </w:tcPr>
          <w:p w14:paraId="6EA22252" w14:textId="1A240546" w:rsidR="00284F0D" w:rsidRPr="003C69D4" w:rsidRDefault="00B764F2">
            <w:pPr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ေလ့လာမႈရလဒ္မ်ား</w:t>
            </w:r>
            <w:proofErr w:type="spellEnd"/>
          </w:p>
        </w:tc>
        <w:tc>
          <w:tcPr>
            <w:tcW w:w="6753" w:type="dxa"/>
          </w:tcPr>
          <w:p w14:paraId="5D0B9275" w14:textId="25914E78" w:rsidR="00284F0D" w:rsidRPr="003C69D4" w:rsidRDefault="00B764F2" w:rsidP="00A5133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္၏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တကၠသိုလ္မွလုပ္ေဖာ္ကိုင္ဖက္တစ္ဦးအားေလ့လာမႈရလဒ္အေၾကာင္း</w:t>
            </w:r>
            <w:proofErr w:type="spellEnd"/>
            <w:r w:rsidR="00A51330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ကိုရွင္းျပႏိုင္မည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္။ </w:t>
            </w:r>
          </w:p>
          <w:p w14:paraId="1FFE7749" w14:textId="527C0811" w:rsidR="00284F0D" w:rsidRPr="003C69D4" w:rsidRDefault="00B764F2" w:rsidP="00A5133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 w:rsidRPr="003C69D4">
              <w:rPr>
                <w:rFonts w:ascii="Zawgyi-One" w:hAnsi="Zawgyi-One" w:cs="Zawgyi-One"/>
                <w:sz w:val="20"/>
                <w:szCs w:val="20"/>
              </w:rPr>
              <w:t xml:space="preserve">OER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သင္ရိုးတစ္ခုအတြက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ေမ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ွ်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ာ္မွန္းထားေသာေလ့လာမႈရလဒ္မ်ားကို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ခ်ေရး</w:t>
            </w:r>
            <w:proofErr w:type="spellEnd"/>
            <w:r w:rsidR="00A51330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>
              <w:rPr>
                <w:rFonts w:ascii="Zawgyi-One" w:hAnsi="Zawgyi-One" w:cs="Zawgyi-One"/>
                <w:sz w:val="20"/>
                <w:szCs w:val="20"/>
              </w:rPr>
              <w:t>ပါ (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သို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႔)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ဆီေလ်ာ္ေအာင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္္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ဆင္ပ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ါ။ </w:t>
            </w:r>
            <w:r w:rsidR="005413D7"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</w:p>
          <w:p w14:paraId="0032EAC3" w14:textId="77777777" w:rsidR="00284F0D" w:rsidRPr="003C69D4" w:rsidRDefault="0028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Zawgyi-One" w:hAnsi="Zawgyi-One" w:cs="Zawgyi-One"/>
                <w:sz w:val="20"/>
                <w:szCs w:val="20"/>
              </w:rPr>
            </w:pPr>
          </w:p>
        </w:tc>
      </w:tr>
      <w:tr w:rsidR="00284F0D" w:rsidRPr="003C69D4" w14:paraId="34A2C638" w14:textId="77777777">
        <w:tc>
          <w:tcPr>
            <w:tcW w:w="2263" w:type="dxa"/>
          </w:tcPr>
          <w:p w14:paraId="08D7D6EE" w14:textId="6B319B4F" w:rsidR="00284F0D" w:rsidRPr="003C69D4" w:rsidRDefault="00AF4BE7">
            <w:pPr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လႈပ္ရွားမႈေဖာ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ပခ်က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>
              <w:rPr>
                <w:rFonts w:ascii="Zawgyi-One" w:hAnsi="Zawgyi-One" w:cs="Zawgyi-One"/>
                <w:sz w:val="20"/>
                <w:szCs w:val="20"/>
              </w:rPr>
              <w:t>အ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က်ဥ္း</w:t>
            </w:r>
            <w:proofErr w:type="spellEnd"/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="005413D7" w:rsidRPr="003C69D4">
              <w:rPr>
                <w:rFonts w:ascii="Zawgyi-One" w:hAnsi="Zawgyi-One" w:cs="Zawgyi-One"/>
                <w:sz w:val="20"/>
                <w:szCs w:val="20"/>
              </w:rPr>
              <w:t>(</w:t>
            </w:r>
            <w:r>
              <w:rPr>
                <w:rFonts w:ascii="Zawgyi-One" w:hAnsi="Zawgyi-One" w:cs="Zawgyi-One"/>
                <w:sz w:val="20"/>
                <w:szCs w:val="20"/>
              </w:rPr>
              <w:t>ျ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ပဳလုပ္မည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့္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ပံုစံ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ႏွင့္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သိထားရမည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့္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ဗဟုသုတ</w:t>
            </w:r>
            <w:proofErr w:type="spellEnd"/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မ်ား</w:t>
            </w:r>
            <w:proofErr w:type="spellEnd"/>
            <w:r w:rsidR="005413D7" w:rsidRPr="003C69D4">
              <w:rPr>
                <w:rFonts w:ascii="Zawgyi-One" w:hAnsi="Zawgyi-One" w:cs="Zawgyi-One"/>
                <w:sz w:val="20"/>
                <w:szCs w:val="20"/>
              </w:rPr>
              <w:t>)</w:t>
            </w:r>
          </w:p>
          <w:p w14:paraId="5B5D0CCD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1BC0F1FC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54101E65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096AFE55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68ABBD19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1F824718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63EE237B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41D415A0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004E8334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5F0C20D4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6F545508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114F1157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2158ECC8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6B8074A5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3A07BC6D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55D47D62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53DB05FF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  <w:p w14:paraId="1481E8F9" w14:textId="77777777" w:rsidR="00284F0D" w:rsidRPr="003C69D4" w:rsidRDefault="00284F0D">
            <w:pPr>
              <w:rPr>
                <w:rFonts w:ascii="Zawgyi-One" w:hAnsi="Zawgyi-One" w:cs="Zawgyi-One"/>
                <w:sz w:val="20"/>
                <w:szCs w:val="20"/>
              </w:rPr>
            </w:pPr>
          </w:p>
        </w:tc>
        <w:tc>
          <w:tcPr>
            <w:tcW w:w="6753" w:type="dxa"/>
          </w:tcPr>
          <w:p w14:paraId="56D34A0F" w14:textId="4ED2223D" w:rsidR="00284F0D" w:rsidRPr="003C69D4" w:rsidRDefault="00250113" w:rsidP="00514202">
            <w:pPr>
              <w:spacing w:line="276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ဤအပိုင္းတြင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ေလ့လာမႈရလဒ္မ်ားေရးသားျခင္းကို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ဦးတည္ထားသည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္။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ပါဝင္သူမ်ား</w:t>
            </w:r>
            <w:proofErr w:type="spellEnd"/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အား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ေလ့လာမႈရလဒ္မ်ားအေၾကာင္းမိတ္ဆက္ေပးမည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ဖစ္</w:t>
            </w:r>
            <w:r w:rsidR="0009202F">
              <w:rPr>
                <w:rFonts w:ascii="Zawgyi-One" w:hAnsi="Zawgyi-One" w:cs="Zawgyi-One"/>
                <w:sz w:val="20"/>
                <w:szCs w:val="20"/>
              </w:rPr>
              <w:t>သည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="0009202F">
              <w:rPr>
                <w:rFonts w:ascii="Zawgyi-One" w:hAnsi="Zawgyi-One" w:cs="Zawgyi-One"/>
                <w:sz w:val="20"/>
                <w:szCs w:val="20"/>
              </w:rPr>
              <w:t>-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r w:rsidR="0009202F">
              <w:rPr>
                <w:rFonts w:ascii="Zawgyi-One" w:hAnsi="Zawgyi-One" w:cs="Zawgyi-One"/>
                <w:sz w:val="20"/>
                <w:szCs w:val="20"/>
              </w:rPr>
              <w:t>၎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တို႔သည္မည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သည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ဖစ္သည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္ႏွင့္ ၎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တို႔သည္အဘယ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့္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ေၾကာင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့္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အေရးပါေနရသည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စသည္တို႔ကို</w:t>
            </w:r>
            <w:proofErr w:type="spellEnd"/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မိတ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ဆက္ေပးမည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ဖစ္သည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 xml:space="preserve">္။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ထို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႔ျ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ပင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ေလ့လာမႈရလဒ္မ်ား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 xml:space="preserve">ႏွင့္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အကဲျဖတ္မ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 xml:space="preserve">ႈ၏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မည္သုိ႔မည္ပံု</w:t>
            </w:r>
            <w:proofErr w:type="spellEnd"/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ဆက္စပ္ေနပံုကိုပ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 xml:space="preserve">ါ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စဥ္းစားၾကည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့္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ရန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အခြင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့္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အေရးမ်ားရမည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ဖစ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္ၿ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ပီး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သင္ယူႏို္င္ေသာ</w:t>
            </w:r>
            <w:proofErr w:type="spellEnd"/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သင္ယူသူမ်ားအတြက္ေလ့လာမႈရလဒ္မ်ားရရွိၿပီး</w:t>
            </w:r>
            <w:proofErr w:type="spellEnd"/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အကဲျဖတ္မႈလုပ္ငန္းစဥ္ကိုၿပီးေျမာက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ရန္တက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္ႂ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ကြစြာသင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္ၾ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ကားေပးမ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ႈ၏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အေရးပါမႈမ်ားအေၾကာင္းကိုလည္း</w:t>
            </w:r>
            <w:proofErr w:type="spellEnd"/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စဥ္းစားရမည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ဖစ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09202F">
              <w:rPr>
                <w:rFonts w:ascii="Zawgyi-One" w:hAnsi="Zawgyi-One" w:cs="Zawgyi-One"/>
                <w:sz w:val="20"/>
                <w:szCs w:val="20"/>
              </w:rPr>
              <w:t>သည</w:t>
            </w:r>
            <w:proofErr w:type="spellEnd"/>
            <w:r w:rsidR="0009202F">
              <w:rPr>
                <w:rFonts w:ascii="Zawgyi-One" w:hAnsi="Zawgyi-One" w:cs="Zawgyi-One"/>
                <w:sz w:val="20"/>
                <w:szCs w:val="20"/>
              </w:rPr>
              <w:t xml:space="preserve">္။ </w:t>
            </w:r>
            <w:r w:rsidR="005413D7" w:rsidRPr="003C69D4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</w:p>
          <w:p w14:paraId="02CD04BC" w14:textId="77777777" w:rsidR="00284F0D" w:rsidRPr="003C69D4" w:rsidRDefault="00284F0D" w:rsidP="00514202">
            <w:pPr>
              <w:spacing w:line="276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</w:p>
          <w:p w14:paraId="0E3B4743" w14:textId="25E5A7C6" w:rsidR="00284F0D" w:rsidRPr="00896038" w:rsidRDefault="00DB7E1A" w:rsidP="00514202">
            <w:pPr>
              <w:spacing w:line="276" w:lineRule="auto"/>
              <w:jc w:val="both"/>
              <w:rPr>
                <w:rFonts w:ascii="Zawgyi-One" w:hAnsi="Zawgyi-One" w:cs="Zawgyi-One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ေလ့လာမႈရလဒ္မ်ားေခါင္းစဥ္အတြက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္ၾ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ကားေရးအေထာက္အကူတစ္ခုအေနျဖင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့္ </w:t>
            </w:r>
            <w:r w:rsidRPr="003C69D4">
              <w:rPr>
                <w:rFonts w:ascii="Zawgyi-One" w:hAnsi="Zawgyi-One" w:cs="Zawgyi-One"/>
                <w:sz w:val="20"/>
                <w:szCs w:val="20"/>
              </w:rPr>
              <w:t>‘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သနပ္ခါးလိမ္းရျခင္း၏မတူညီေသာရည္ရြယ္ခ်က္မ်ား</w:t>
            </w:r>
            <w:proofErr w:type="spellEnd"/>
            <w:r w:rsidRPr="003C69D4">
              <w:rPr>
                <w:rFonts w:ascii="Zawgyi-One" w:hAnsi="Zawgyi-One" w:cs="Zawgyi-One"/>
                <w:sz w:val="20"/>
                <w:szCs w:val="20"/>
              </w:rPr>
              <w:t>’</w:t>
            </w:r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အေၾကာင္း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ဗြီဒီယိုအတိုတစ္ခု</w:t>
            </w:r>
            <w:proofErr w:type="spellEnd"/>
            <w:r w:rsidR="0051420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ကိုျပသမည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ဖစ္သည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္။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ဤဗြီဒီယိုကို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၂ဝ၁၉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ခု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ႏွစ္ ႏ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ိုဝင္ဘာလတြင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ပဳလုပ္ခဲ့ေသာ</w:t>
            </w:r>
            <w:proofErr w:type="spellEnd"/>
            <w:r w:rsidRPr="003C69D4">
              <w:rPr>
                <w:rFonts w:ascii="Zawgyi-One" w:hAnsi="Zawgyi-One" w:cs="Zawgyi-One"/>
                <w:sz w:val="20"/>
                <w:szCs w:val="20"/>
              </w:rPr>
              <w:t xml:space="preserve"> residential school</w:t>
            </w:r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တြင္ပါဝင္သည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့္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ပါဝင္သူမ်ားမ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ွ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ဖန္တီးထားၿပီး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ဗြီဒီယိုတြင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အျခားသူမ်ားအား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သနပ္ခါးအသံုးျပဳနည္းမ်ားကို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ပေပးသည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့္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လႈပ္ရွားမႈမ်ား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၊ ၎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တို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႔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ေလ့လာမႈရလဒ္အခ်ိ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ဳ႕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ကို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မည္ကဲ့သုိ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႔ျ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ပဳလုပ္ခဲ့ပံုမ်ား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ႏွင့္ ၎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ကိုမည္ကဲ့သို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႔</w:t>
            </w:r>
            <w:r w:rsidR="000C41BC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အကဲျဖတ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္ႏ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ိုင္ပံု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စသည္တို႔ကိုေဖာ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ပထားသည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္။ </w:t>
            </w:r>
          </w:p>
          <w:p w14:paraId="13299A34" w14:textId="77777777" w:rsidR="00284F0D" w:rsidRPr="003C69D4" w:rsidRDefault="005413D7" w:rsidP="00514202">
            <w:pPr>
              <w:spacing w:line="276" w:lineRule="auto"/>
              <w:ind w:left="360" w:hanging="360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 w:rsidRPr="003C69D4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</w:p>
          <w:p w14:paraId="3E0D8499" w14:textId="2561979A" w:rsidR="00284F0D" w:rsidRPr="003C69D4" w:rsidRDefault="00057642" w:rsidP="00514202">
            <w:pPr>
              <w:spacing w:line="276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  <w:lang w:val="en-US"/>
              </w:rPr>
              <w:lastRenderedPageBreak/>
              <w:t>သင္ယူသူမ်ားသည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  <w:lang w:val="en-US"/>
              </w:rPr>
              <w:t xml:space="preserve">္ </w:t>
            </w:r>
            <w:r w:rsidRPr="003C69D4">
              <w:rPr>
                <w:rFonts w:ascii="Zawgyi-One" w:hAnsi="Zawgyi-One" w:cs="Zawgyi-One"/>
                <w:sz w:val="20"/>
                <w:szCs w:val="20"/>
              </w:rPr>
              <w:t xml:space="preserve">OER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တစ္ခုကိုအာရံုစိုက္စဥ္းစားၿပီး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အကဲျဖတ္ေရးလုပ္ငန္းစဥ္မ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>ွ</w:t>
            </w:r>
            <w:r w:rsidR="00023D1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တစ္ဆင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>့္ ၎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တို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>႔၏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စြမ္းေဆာင္ရည္မ်ား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>ႏွင့္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ဗဟုသုတမ်ားကို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ေဖာ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ပရန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>္ႏွင့္</w:t>
            </w:r>
            <w:r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ေလ့လာေရး</w:t>
            </w:r>
            <w:proofErr w:type="spellEnd"/>
            <w:r w:rsidR="00023D1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ရလဒ္မ်ားကိုျပဳလုပ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>္ႏ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ို္င္ရန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အိုင္ဒီယာမ်ားစဥ္းစားရမည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 xml:space="preserve">္။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ဤအရာသည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အနာဂတ္တြင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အြန္လိုင္းေပၚတင္မည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 xml:space="preserve">့္ </w:t>
            </w:r>
            <w:proofErr w:type="spellStart"/>
            <w:r w:rsidR="00BC33B5" w:rsidRPr="003C69D4">
              <w:rPr>
                <w:rFonts w:ascii="Zawgyi-One" w:hAnsi="Zawgyi-One" w:cs="Zawgyi-One"/>
                <w:sz w:val="20"/>
                <w:szCs w:val="20"/>
              </w:rPr>
              <w:t>OER</w:t>
            </w:r>
            <w:r w:rsidR="00BC33B5">
              <w:rPr>
                <w:rFonts w:ascii="Zawgyi-One" w:hAnsi="Zawgyi-One" w:cs="Zawgyi-One"/>
                <w:sz w:val="20"/>
                <w:szCs w:val="20"/>
              </w:rPr>
              <w:t>တစ္ခု၏ဖြဲ႕စည္းပံုကို</w:t>
            </w:r>
            <w:proofErr w:type="spellEnd"/>
            <w:r w:rsidR="00023D1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အစီအစဥ္ေရးဆြဲရန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 xml:space="preserve">္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ဦးေဆာင္သြား</w:t>
            </w:r>
            <w:proofErr w:type="spellEnd"/>
            <w:r w:rsidR="00023D1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မည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>္ျ</w:t>
            </w:r>
            <w:proofErr w:type="spellStart"/>
            <w:r w:rsidR="00BC33B5">
              <w:rPr>
                <w:rFonts w:ascii="Zawgyi-One" w:hAnsi="Zawgyi-One" w:cs="Zawgyi-One"/>
                <w:sz w:val="20"/>
                <w:szCs w:val="20"/>
              </w:rPr>
              <w:t>ဖစ္သည</w:t>
            </w:r>
            <w:proofErr w:type="spellEnd"/>
            <w:r w:rsidR="00BC33B5">
              <w:rPr>
                <w:rFonts w:ascii="Zawgyi-One" w:hAnsi="Zawgyi-One" w:cs="Zawgyi-One"/>
                <w:sz w:val="20"/>
                <w:szCs w:val="20"/>
              </w:rPr>
              <w:t xml:space="preserve">္။ </w:t>
            </w:r>
          </w:p>
          <w:p w14:paraId="27A4B4E7" w14:textId="77777777" w:rsidR="00284F0D" w:rsidRPr="003C69D4" w:rsidRDefault="00284F0D">
            <w:pPr>
              <w:spacing w:line="276" w:lineRule="auto"/>
              <w:ind w:left="720" w:hanging="360"/>
              <w:rPr>
                <w:rFonts w:ascii="Zawgyi-One" w:eastAsia="Times New Roman" w:hAnsi="Zawgyi-One" w:cs="Zawgyi-One"/>
              </w:rPr>
            </w:pPr>
          </w:p>
          <w:p w14:paraId="74BCDB28" w14:textId="2AB1E350" w:rsidR="00284F0D" w:rsidRPr="003C69D4" w:rsidRDefault="00896038">
            <w:pPr>
              <w:spacing w:line="276" w:lineRule="auto"/>
              <w:rPr>
                <w:rFonts w:ascii="Zawgyi-One" w:hAnsi="Zawgyi-One" w:cs="Zawgyi-One"/>
                <w:b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  <w:lang w:val="en-US"/>
              </w:rPr>
              <w:t>လႈပ္ရွားမ</w:t>
            </w:r>
            <w:proofErr w:type="spellEnd"/>
            <w:r>
              <w:rPr>
                <w:rFonts w:ascii="Zawgyi-One" w:hAnsi="Zawgyi-One" w:cs="Zawgyi-One"/>
                <w:b/>
                <w:sz w:val="20"/>
                <w:szCs w:val="20"/>
                <w:lang w:val="en-US"/>
              </w:rPr>
              <w:t>ႈ ၁</w:t>
            </w:r>
            <w:r w:rsidR="005413D7" w:rsidRPr="003C69D4">
              <w:rPr>
                <w:rFonts w:ascii="Zawgyi-One" w:hAnsi="Zawgyi-One" w:cs="Zawgyi-One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အ</w:t>
            </w:r>
            <w:r w:rsidR="00AE01AB">
              <w:rPr>
                <w:rFonts w:ascii="Zawgyi-One" w:hAnsi="Zawgyi-One" w:cs="Zawgyi-One"/>
                <w:b/>
                <w:sz w:val="20"/>
                <w:szCs w:val="20"/>
              </w:rPr>
              <w:t>ဖြဲ႕လိုက</w:t>
            </w:r>
            <w:proofErr w:type="spellEnd"/>
            <w:r w:rsidR="00AE01AB">
              <w:rPr>
                <w:rFonts w:ascii="Zawgyi-One" w:hAnsi="Zawgyi-One" w:cs="Zawgyi-One"/>
                <w:b/>
                <w:sz w:val="20"/>
                <w:szCs w:val="20"/>
              </w:rPr>
              <w:t>္</w:t>
            </w:r>
            <w:r>
              <w:rPr>
                <w:rFonts w:ascii="Zawgyi-One" w:hAnsi="Zawgyi-One" w:cs="Zawgyi-One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သို</w:t>
            </w:r>
            <w:proofErr w:type="spellEnd"/>
            <w:r>
              <w:rPr>
                <w:rFonts w:ascii="Zawgyi-One" w:hAnsi="Zawgyi-One" w:cs="Zawgyi-One"/>
                <w:b/>
                <w:sz w:val="20"/>
                <w:szCs w:val="20"/>
              </w:rPr>
              <w:t xml:space="preserve">႔) 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တစ္ဦးတစ္ေယာက္ခ်င္း</w:t>
            </w:r>
            <w:proofErr w:type="spellEnd"/>
            <w:r w:rsidR="005413D7" w:rsidRPr="003C69D4">
              <w:rPr>
                <w:rFonts w:ascii="Zawgyi-One" w:hAnsi="Zawgyi-One" w:cs="Zawgyi-One"/>
                <w:b/>
                <w:sz w:val="20"/>
                <w:szCs w:val="20"/>
              </w:rPr>
              <w:t>)</w:t>
            </w:r>
            <w:r w:rsidR="001B34E2">
              <w:rPr>
                <w:rFonts w:ascii="Zawgyi-One" w:hAnsi="Zawgyi-One" w:cs="Zawgyi-One"/>
                <w:b/>
                <w:sz w:val="20"/>
                <w:szCs w:val="20"/>
              </w:rPr>
              <w:t xml:space="preserve"> </w:t>
            </w:r>
            <w:r w:rsidR="000C41BC">
              <w:rPr>
                <w:rFonts w:ascii="Zawgyi-One" w:hAnsi="Zawgyi-One" w:cs="Zawgyi-One"/>
                <w:b/>
                <w:sz w:val="20"/>
                <w:szCs w:val="20"/>
              </w:rPr>
              <w:t>-</w:t>
            </w:r>
            <w:r w:rsidR="005413D7" w:rsidRPr="003C69D4">
              <w:rPr>
                <w:rFonts w:ascii="Zawgyi-One" w:hAnsi="Zawgyi-One" w:cs="Zawgyi-On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တက</w:t>
            </w:r>
            <w:proofErr w:type="spellEnd"/>
            <w:r>
              <w:rPr>
                <w:rFonts w:ascii="Zawgyi-One" w:hAnsi="Zawgyi-One" w:cs="Zawgyi-One"/>
                <w:b/>
                <w:sz w:val="20"/>
                <w:szCs w:val="20"/>
              </w:rPr>
              <w:t>္</w:t>
            </w:r>
            <w:r w:rsidR="00AE01AB">
              <w:rPr>
                <w:rFonts w:ascii="Zawgyi-One" w:hAnsi="Zawgyi-One" w:cs="Zawgyi-One"/>
                <w:b/>
                <w:sz w:val="20"/>
                <w:szCs w:val="20"/>
              </w:rPr>
              <w:t>ႂ</w:t>
            </w:r>
            <w:proofErr w:type="spellStart"/>
            <w:r w:rsidR="00AE01AB">
              <w:rPr>
                <w:rFonts w:ascii="Zawgyi-One" w:hAnsi="Zawgyi-One" w:cs="Zawgyi-One"/>
                <w:b/>
                <w:sz w:val="20"/>
                <w:szCs w:val="20"/>
              </w:rPr>
              <w:t>ကြေ</w:t>
            </w:r>
            <w:r>
              <w:rPr>
                <w:rFonts w:ascii="Zawgyi-One" w:hAnsi="Zawgyi-One" w:cs="Zawgyi-One"/>
                <w:b/>
                <w:sz w:val="20"/>
                <w:szCs w:val="20"/>
              </w:rPr>
              <w:t>သာသင္ယူမ</w:t>
            </w:r>
            <w:proofErr w:type="spellEnd"/>
            <w:r>
              <w:rPr>
                <w:rFonts w:ascii="Zawgyi-One" w:hAnsi="Zawgyi-One" w:cs="Zawgyi-One"/>
                <w:b/>
                <w:sz w:val="20"/>
                <w:szCs w:val="20"/>
              </w:rPr>
              <w:t xml:space="preserve">ႈ </w:t>
            </w:r>
            <w:r w:rsidR="005413D7" w:rsidRPr="003C69D4">
              <w:rPr>
                <w:rFonts w:ascii="Zawgyi-One" w:hAnsi="Zawgyi-One" w:cs="Zawgyi-One"/>
                <w:b/>
                <w:sz w:val="20"/>
                <w:szCs w:val="20"/>
              </w:rPr>
              <w:t xml:space="preserve">- </w:t>
            </w:r>
            <w:r>
              <w:rPr>
                <w:rFonts w:ascii="Zawgyi-One" w:hAnsi="Zawgyi-One" w:cs="Zawgyi-One"/>
                <w:b/>
                <w:sz w:val="20"/>
                <w:szCs w:val="20"/>
              </w:rPr>
              <w:t xml:space="preserve">၃ဝ 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မိနစ</w:t>
            </w:r>
            <w:proofErr w:type="spellEnd"/>
            <w:r>
              <w:rPr>
                <w:rFonts w:ascii="Zawgyi-One" w:hAnsi="Zawgyi-One" w:cs="Zawgyi-One"/>
                <w:b/>
                <w:sz w:val="20"/>
                <w:szCs w:val="20"/>
              </w:rPr>
              <w:t xml:space="preserve">္ </w:t>
            </w:r>
          </w:p>
          <w:p w14:paraId="0C307430" w14:textId="557FD5E4" w:rsidR="00284F0D" w:rsidRPr="003C69D4" w:rsidRDefault="00896038" w:rsidP="001B34E2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တစ္စံုတစ္ခုကိုေလ့လာသင္ယူျခင္းေၾကာင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့္</w:t>
            </w:r>
            <w:r w:rsidR="001B34E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="001B34E2">
              <w:rPr>
                <w:rFonts w:ascii="Zawgyi-One" w:hAnsi="Zawgyi-One" w:cs="Zawgyi-One"/>
                <w:sz w:val="20"/>
                <w:szCs w:val="20"/>
              </w:rPr>
              <w:t>ေကာင္းမြန္ေသာအေတ</w:t>
            </w:r>
            <w:proofErr w:type="spellEnd"/>
            <w:r w:rsidR="001B34E2">
              <w:rPr>
                <w:rFonts w:ascii="Zawgyi-One" w:hAnsi="Zawgyi-One" w:cs="Zawgyi-One"/>
                <w:sz w:val="20"/>
                <w:szCs w:val="20"/>
              </w:rPr>
              <w:t>ြ႔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အႀကံဳတစ္ခု</w:t>
            </w:r>
            <w:proofErr w:type="spellEnd"/>
            <w:r w:rsidR="001B34E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ရရွိလာမည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့္</w:t>
            </w:r>
            <w:r w:rsidR="001B34E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အခ်ိန္တစ္ခုအေၾကာင္းစဥ္းစားပ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ါ -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သင္</w:t>
            </w:r>
            <w:r w:rsidR="00AE01AB">
              <w:rPr>
                <w:rFonts w:ascii="Zawgyi-One" w:hAnsi="Zawgyi-One" w:cs="Zawgyi-One"/>
                <w:sz w:val="20"/>
                <w:szCs w:val="20"/>
              </w:rPr>
              <w:t>ယူ</w:t>
            </w:r>
            <w:r>
              <w:rPr>
                <w:rFonts w:ascii="Zawgyi-One" w:hAnsi="Zawgyi-One" w:cs="Zawgyi-One"/>
                <w:sz w:val="20"/>
                <w:szCs w:val="20"/>
              </w:rPr>
              <w:t>ရန္အတြက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1B34E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သင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့္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ကိုမည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>္</w:t>
            </w:r>
            <w:r w:rsidR="001B34E2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သည္ကကူညီခဲ့သနည္း</w:t>
            </w:r>
            <w:proofErr w:type="spellEnd"/>
            <w:r>
              <w:rPr>
                <w:rFonts w:ascii="Zawgyi-One" w:hAnsi="Zawgyi-One" w:cs="Zawgyi-One"/>
                <w:sz w:val="20"/>
                <w:szCs w:val="20"/>
              </w:rPr>
              <w:t xml:space="preserve">။ </w:t>
            </w:r>
          </w:p>
          <w:p w14:paraId="39E60338" w14:textId="67683DD7" w:rsidR="00284F0D" w:rsidRPr="003C69D4" w:rsidRDefault="00AE01AB" w:rsidP="001B34E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Zawgyi-One" w:hAnsi="Zawgyi-One" w:cs="Zawgyi-One"/>
                <w:color w:val="000000"/>
                <w:sz w:val="20"/>
                <w:szCs w:val="20"/>
              </w:rPr>
            </w:pPr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‘</w:t>
            </w:r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96038">
              <w:rPr>
                <w:rFonts w:ascii="Zawgyi-One" w:hAnsi="Zawgyi-One" w:cs="Zawgyi-One"/>
                <w:color w:val="000000"/>
                <w:sz w:val="20"/>
                <w:szCs w:val="20"/>
              </w:rPr>
              <w:t>သနပ္ခါးလိမ္းျခင္း</w:t>
            </w:r>
            <w:proofErr w:type="spellEnd"/>
            <w:r w:rsidR="00896038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၏ </w:t>
            </w:r>
            <w:proofErr w:type="spellStart"/>
            <w:r w:rsidR="00896038">
              <w:rPr>
                <w:rFonts w:ascii="Zawgyi-One" w:hAnsi="Zawgyi-One" w:cs="Zawgyi-One"/>
                <w:color w:val="000000"/>
                <w:sz w:val="20"/>
                <w:szCs w:val="20"/>
              </w:rPr>
              <w:t>ကြဲျပားျခားနားေသာရည္ရြယ္ခ်က္မ်ား</w:t>
            </w:r>
            <w:proofErr w:type="spellEnd"/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’</w:t>
            </w:r>
            <w:r w:rsidR="00896038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96038">
              <w:rPr>
                <w:rFonts w:ascii="Zawgyi-One" w:hAnsi="Zawgyi-One" w:cs="Zawgyi-One"/>
                <w:color w:val="000000"/>
                <w:sz w:val="20"/>
                <w:szCs w:val="20"/>
              </w:rPr>
              <w:t>ဗီြဒီယိုအတိုကို</w:t>
            </w:r>
            <w:proofErr w:type="spellEnd"/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896038">
              <w:rPr>
                <w:rFonts w:ascii="Zawgyi-One" w:hAnsi="Zawgyi-One" w:cs="Zawgyi-One"/>
                <w:color w:val="000000"/>
                <w:sz w:val="20"/>
                <w:szCs w:val="20"/>
              </w:rPr>
              <w:t>ၾ</w:t>
            </w:r>
            <w:proofErr w:type="spellStart"/>
            <w:r w:rsidR="00896038">
              <w:rPr>
                <w:rFonts w:ascii="Zawgyi-One" w:hAnsi="Zawgyi-One" w:cs="Zawgyi-One"/>
                <w:color w:val="000000"/>
                <w:sz w:val="20"/>
                <w:szCs w:val="20"/>
              </w:rPr>
              <w:t>ကည</w:t>
            </w:r>
            <w:proofErr w:type="spellEnd"/>
            <w:r w:rsidR="00896038">
              <w:rPr>
                <w:rFonts w:ascii="Zawgyi-One" w:hAnsi="Zawgyi-One" w:cs="Zawgyi-One"/>
                <w:color w:val="000000"/>
                <w:sz w:val="20"/>
                <w:szCs w:val="20"/>
              </w:rPr>
              <w:t>့္ပါ။</w:t>
            </w:r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5413D7"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(</w:t>
            </w:r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>က်ဴ</w:t>
            </w:r>
            <w:proofErr w:type="spellStart"/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>တာ</w:t>
            </w:r>
            <w:r w:rsidR="0034710A">
              <w:rPr>
                <w:rFonts w:ascii="Zawgyi-One" w:hAnsi="Zawgyi-One" w:cs="Zawgyi-One"/>
                <w:color w:val="000000"/>
                <w:sz w:val="20"/>
                <w:szCs w:val="20"/>
              </w:rPr>
              <w:t>၏အေသးစိတ္ရွင္းျပခ်က</w:t>
            </w:r>
            <w:proofErr w:type="spellEnd"/>
            <w:r w:rsidR="0034710A">
              <w:rPr>
                <w:rFonts w:ascii="Zawgyi-One" w:hAnsi="Zawgyi-One" w:cs="Zawgyi-One"/>
                <w:color w:val="000000"/>
                <w:sz w:val="20"/>
                <w:szCs w:val="20"/>
              </w:rPr>
              <w:t>္</w:t>
            </w:r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ပါဝင္သူမ်ားအတြက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</w:t>
            </w:r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ကိုယ္တိုင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္ျပဳ</w:t>
            </w:r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လုပ္လိုလ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ွ်င္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လႈပ္ရွားမႈကိုျပဳလုပ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္ႏ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ိုင္သည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့္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နည္းလမ္းမ်ားပါဝင္သည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့္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မွတ္စုမ်ား</w:t>
            </w:r>
            <w:proofErr w:type="spellEnd"/>
            <w:r w:rsidR="0034710A">
              <w:rPr>
                <w:rFonts w:ascii="Zawgyi-One" w:hAnsi="Zawgyi-One" w:cs="Zawgyi-One"/>
                <w:color w:val="000000"/>
                <w:sz w:val="20"/>
                <w:szCs w:val="20"/>
              </w:rPr>
              <w:t>)</w:t>
            </w:r>
          </w:p>
          <w:p w14:paraId="48165482" w14:textId="1BFC7B54" w:rsidR="00284F0D" w:rsidRPr="003C69D4" w:rsidRDefault="005A6571" w:rsidP="001B34E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Zawgyi-One" w:hAnsi="Zawgyi-One" w:cs="Zawgyi-On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တက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္ႂ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ကြေသာသင္ယူမႈအတြက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</w:t>
            </w:r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နမူနာစာရင္းမ်ားပါဝင္ေသာ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က်ဴ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တာ</w:t>
            </w:r>
            <w:proofErr w:type="spellEnd"/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/</w:t>
            </w:r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ပါဝင္သူ</w:t>
            </w:r>
            <w:proofErr w:type="spellEnd"/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မ်ား၏မွတ္စုအက်ဥ္းကို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ျ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ပန္လည္သံုးသပ္ပ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ါ။ </w:t>
            </w:r>
            <w:r w:rsidR="005413D7"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</w:p>
          <w:p w14:paraId="1BB4DEEA" w14:textId="48721F0B" w:rsidR="00284F0D" w:rsidRPr="003C69D4" w:rsidRDefault="00C544EF" w:rsidP="001B34E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Zawgyi-One" w:hAnsi="Zawgyi-One" w:cs="Zawgyi-On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သင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္၏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ေလ့လာသူမ်ားအား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သနပ္ခါးဖန္တီးမႈစြမ္းေဆာင္ရည္တြင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္ ကၽြ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မ္းက်င္စြာ</w:t>
            </w:r>
            <w:proofErr w:type="spellEnd"/>
            <w:r w:rsidR="001B34E2"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လုပ္ေဆာင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္ႏ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ို္င္ရန္ကူညီေပးမည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့္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နမူနာ</w:t>
            </w:r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>လႈပ္ရွားမ</w:t>
            </w: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ႈ</w:t>
            </w:r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>တစ္ခု</w:t>
            </w:r>
            <w:proofErr w:type="spellEnd"/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>သို</w:t>
            </w:r>
            <w:proofErr w:type="spellEnd"/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>႔) ႏွ</w:t>
            </w:r>
            <w:proofErr w:type="spellStart"/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>စ္ခုကို</w:t>
            </w:r>
            <w:proofErr w:type="spellEnd"/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>ခ်ေရးပ</w:t>
            </w:r>
            <w:proofErr w:type="spellEnd"/>
            <w:r w:rsidR="003E43AC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ါ။ </w:t>
            </w:r>
          </w:p>
          <w:p w14:paraId="04D868C4" w14:textId="1821AFF3" w:rsidR="00284F0D" w:rsidRPr="003C69D4" w:rsidRDefault="008E31A9" w:rsidP="001B34E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Zawgyi-One" w:hAnsi="Zawgyi-One" w:cs="Zawgyi-On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အကယ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္၍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သင္သည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အျခားသူမ်ား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ႏွင့္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တစ္ဖြဲ႔တည္းလုပ္ေဆာင္ေနလ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ွ်င္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နမူနာမ်ား</w:t>
            </w:r>
            <w:proofErr w:type="spellEnd"/>
            <w:r w:rsidR="001B34E2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ကို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ႏႈ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ိင္းယွဥ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္ၿ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ပီး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အႀကံျပဳခ်က္မ်ားျပဳလုပ္ပ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ါ။ </w:t>
            </w:r>
          </w:p>
          <w:p w14:paraId="7D37CBB1" w14:textId="77777777" w:rsidR="00284F0D" w:rsidRPr="003C69D4" w:rsidRDefault="00284F0D">
            <w:pPr>
              <w:spacing w:line="276" w:lineRule="auto"/>
              <w:rPr>
                <w:rFonts w:ascii="Zawgyi-One" w:hAnsi="Zawgyi-One" w:cs="Zawgyi-One"/>
                <w:b/>
                <w:sz w:val="20"/>
                <w:szCs w:val="20"/>
              </w:rPr>
            </w:pPr>
          </w:p>
          <w:p w14:paraId="608E30BF" w14:textId="7E53A975" w:rsidR="00284F0D" w:rsidRPr="003C69D4" w:rsidRDefault="003E43AC">
            <w:pPr>
              <w:spacing w:line="276" w:lineRule="auto"/>
              <w:ind w:left="360" w:hanging="360"/>
              <w:rPr>
                <w:rFonts w:ascii="Zawgyi-One" w:hAnsi="Zawgyi-One" w:cs="Zawgyi-One"/>
                <w:b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လႈပ္ရွားမ</w:t>
            </w:r>
            <w:proofErr w:type="spellEnd"/>
            <w:r>
              <w:rPr>
                <w:rFonts w:ascii="Zawgyi-One" w:hAnsi="Zawgyi-One" w:cs="Zawgyi-One"/>
                <w:b/>
                <w:sz w:val="20"/>
                <w:szCs w:val="20"/>
              </w:rPr>
              <w:t>ႈ ၂</w:t>
            </w:r>
            <w:r w:rsidR="005413D7" w:rsidRPr="003C69D4">
              <w:rPr>
                <w:rFonts w:ascii="Zawgyi-One" w:hAnsi="Zawgyi-One" w:cs="Zawgyi-One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အ</w:t>
            </w:r>
            <w:r w:rsidR="00BD383D">
              <w:rPr>
                <w:rFonts w:ascii="Zawgyi-One" w:hAnsi="Zawgyi-One" w:cs="Zawgyi-One"/>
                <w:b/>
                <w:sz w:val="20"/>
                <w:szCs w:val="20"/>
              </w:rPr>
              <w:t>ဖြဲ႔လုိက</w:t>
            </w:r>
            <w:proofErr w:type="spellEnd"/>
            <w:r w:rsidR="00BD383D">
              <w:rPr>
                <w:rFonts w:ascii="Zawgyi-One" w:hAnsi="Zawgyi-One" w:cs="Zawgyi-One"/>
                <w:b/>
                <w:sz w:val="20"/>
                <w:szCs w:val="20"/>
              </w:rPr>
              <w:t>္</w:t>
            </w:r>
            <w:r>
              <w:rPr>
                <w:rFonts w:ascii="Zawgyi-One" w:hAnsi="Zawgyi-One" w:cs="Zawgyi-One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သို</w:t>
            </w:r>
            <w:proofErr w:type="spellEnd"/>
            <w:r>
              <w:rPr>
                <w:rFonts w:ascii="Zawgyi-One" w:hAnsi="Zawgyi-One" w:cs="Zawgyi-One"/>
                <w:b/>
                <w:sz w:val="20"/>
                <w:szCs w:val="20"/>
              </w:rPr>
              <w:t xml:space="preserve">႔) 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တစ္ဦးတစ္ေယာက္ခ်င္းစီ</w:t>
            </w:r>
            <w:proofErr w:type="spellEnd"/>
            <w:r w:rsidR="00BD383D">
              <w:rPr>
                <w:rFonts w:ascii="Zawgyi-One" w:hAnsi="Zawgyi-One" w:cs="Zawgyi-One"/>
                <w:b/>
                <w:sz w:val="20"/>
                <w:szCs w:val="20"/>
              </w:rPr>
              <w:t xml:space="preserve">) </w:t>
            </w:r>
            <w:r w:rsidR="000C41BC">
              <w:rPr>
                <w:rFonts w:ascii="Zawgyi-One" w:hAnsi="Zawgyi-One" w:cs="Zawgyi-One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ေလ့လာမႈရလဒ္တစ္ခုကို</w:t>
            </w:r>
            <w:proofErr w:type="spellEnd"/>
            <w:r w:rsidR="003A2E66">
              <w:rPr>
                <w:rFonts w:ascii="Zawgyi-One" w:hAnsi="Zawgyi-One" w:cs="Zawgyi-On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ခ်ေရးပ</w:t>
            </w:r>
            <w:proofErr w:type="spellEnd"/>
            <w:r>
              <w:rPr>
                <w:rFonts w:ascii="Zawgyi-One" w:hAnsi="Zawgyi-One" w:cs="Zawgyi-One"/>
                <w:b/>
                <w:sz w:val="20"/>
                <w:szCs w:val="20"/>
              </w:rPr>
              <w:t xml:space="preserve">ါ - ၄၅ </w:t>
            </w:r>
            <w:proofErr w:type="spellStart"/>
            <w:r>
              <w:rPr>
                <w:rFonts w:ascii="Zawgyi-One" w:hAnsi="Zawgyi-One" w:cs="Zawgyi-One"/>
                <w:b/>
                <w:sz w:val="20"/>
                <w:szCs w:val="20"/>
              </w:rPr>
              <w:t>မိနစ</w:t>
            </w:r>
            <w:proofErr w:type="spellEnd"/>
            <w:r>
              <w:rPr>
                <w:rFonts w:ascii="Zawgyi-One" w:hAnsi="Zawgyi-One" w:cs="Zawgyi-One"/>
                <w:b/>
                <w:sz w:val="20"/>
                <w:szCs w:val="20"/>
              </w:rPr>
              <w:t xml:space="preserve">္ </w:t>
            </w:r>
          </w:p>
          <w:p w14:paraId="49F0FB82" w14:textId="540F2A2E" w:rsidR="00284F0D" w:rsidRPr="003C69D4" w:rsidRDefault="003E43AC" w:rsidP="003A2E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Zawgyi-One" w:hAnsi="Zawgyi-One" w:cs="Zawgyi-One"/>
                <w:b/>
                <w:color w:val="000000"/>
                <w:sz w:val="20"/>
                <w:szCs w:val="20"/>
              </w:rPr>
            </w:pP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က်ဴ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တ</w:t>
            </w:r>
            <w:r w:rsidR="00BD383D">
              <w:rPr>
                <w:rFonts w:ascii="Zawgyi-One" w:hAnsi="Zawgyi-One" w:cs="Zawgyi-One"/>
                <w:color w:val="000000"/>
                <w:sz w:val="20"/>
                <w:szCs w:val="20"/>
              </w:rPr>
              <w:t>ာ</w:t>
            </w:r>
            <w:proofErr w:type="spellEnd"/>
            <w:r w:rsidR="003A2E66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BD383D">
              <w:rPr>
                <w:rFonts w:ascii="Zawgyi-One" w:hAnsi="Zawgyi-One" w:cs="Zawgyi-One"/>
                <w:color w:val="000000"/>
                <w:sz w:val="20"/>
                <w:szCs w:val="20"/>
              </w:rPr>
              <w:t>ပါဝင္သူမ်ား၏</w:t>
            </w: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ေလ့လာ</w:t>
            </w:r>
            <w:r w:rsidR="00BD383D">
              <w:rPr>
                <w:rFonts w:ascii="Zawgyi-One" w:hAnsi="Zawgyi-One" w:cs="Zawgyi-One"/>
                <w:color w:val="000000"/>
                <w:sz w:val="20"/>
                <w:szCs w:val="20"/>
              </w:rPr>
              <w:t>မႈရလဒ္မ်ားအေပ</w:t>
            </w:r>
            <w:proofErr w:type="spellEnd"/>
            <w:r w:rsidR="00BD383D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ၚ </w:t>
            </w:r>
            <w:proofErr w:type="spellStart"/>
            <w:r w:rsidR="00BD383D">
              <w:rPr>
                <w:rFonts w:ascii="Zawgyi-One" w:hAnsi="Zawgyi-One" w:cs="Zawgyi-One"/>
                <w:color w:val="000000"/>
                <w:sz w:val="20"/>
                <w:szCs w:val="20"/>
              </w:rPr>
              <w:t>မွတ္စုၾကမ္းမ်ားကိုေလ့လာပ</w:t>
            </w:r>
            <w:proofErr w:type="spellEnd"/>
            <w:r w:rsidR="00BD383D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ါ။ </w:t>
            </w:r>
          </w:p>
          <w:p w14:paraId="3CED8830" w14:textId="35024971" w:rsidR="00284F0D" w:rsidRPr="003C69D4" w:rsidRDefault="003E43AC" w:rsidP="003A2E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Zawgyi-One" w:hAnsi="Zawgyi-One" w:cs="Zawgyi-On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သင္အာ႐ံုစိုက္ေလ့လာရမည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့္ </w:t>
            </w:r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OER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ကို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ၾ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ကည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့္ပါ။ </w:t>
            </w:r>
          </w:p>
          <w:p w14:paraId="7F8E6ABB" w14:textId="07D3BDC7" w:rsidR="00284F0D" w:rsidRPr="003C69D4" w:rsidRDefault="00C71214" w:rsidP="003A2E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သင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္၏ </w:t>
            </w:r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OER</w:t>
            </w: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ကိုေလ့လာၿပီးေနာက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ေလ့လာသူမ်ားျပဳလုပ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္ႏ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ိုင္ရန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</w:t>
            </w:r>
            <w:r w:rsidR="003A2E66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သင္ေမ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ွ်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ာ္မွန္း</w:t>
            </w:r>
            <w:proofErr w:type="spellEnd"/>
            <w:r w:rsidR="003A2E66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ထားေသာ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အရာတစ္ခုခုကို</w:t>
            </w:r>
            <w:r w:rsidR="0079687E">
              <w:rPr>
                <w:rFonts w:ascii="Zawgyi-One" w:hAnsi="Zawgyi-One" w:cs="Zawgyi-One"/>
                <w:color w:val="000000"/>
                <w:sz w:val="20"/>
                <w:szCs w:val="20"/>
              </w:rPr>
              <w:t>ေဖာ္ထုတ္ပ</w:t>
            </w:r>
            <w:proofErr w:type="spellEnd"/>
            <w:r w:rsidR="0079687E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ါ </w:t>
            </w:r>
            <w:r w:rsidR="005413D7"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–</w:t>
            </w: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ခ်ေရးပ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ါ </w:t>
            </w:r>
            <w:r w:rsidR="005413D7"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>(</w:t>
            </w:r>
            <w:r w:rsidR="0079687E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သင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္၏ </w:t>
            </w:r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OER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တြင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ေလ့လာမ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ႈ</w:t>
            </w:r>
            <w:r w:rsidR="0079687E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ရလဒ္မ်ားရွိၿပီးျဖစ္ေသာ္လည္း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ေလ့လာသူမ်ား၏လုိအပ္ခ်က္မ်ားကို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ထည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့္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သြင္း</w:t>
            </w:r>
            <w:proofErr w:type="spellEnd"/>
            <w:r w:rsidR="0079687E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စဥ္းစားရမည္ကို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မွတ္သားထားပ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ါ )</w:t>
            </w:r>
          </w:p>
          <w:p w14:paraId="15A18B36" w14:textId="4F6E2C1A" w:rsidR="00284F0D" w:rsidRPr="003C69D4" w:rsidRDefault="003E43AC" w:rsidP="003A2E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lastRenderedPageBreak/>
              <w:t>၎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တို႔ထိုအရာကိုလုပ္ေဆာင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္ႏ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ိုင္မည္ဟု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သင္မည္သို႔သိႏိုင္မည္နည္း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။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သင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္၏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ထင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</w:t>
            </w:r>
            <w:r w:rsidR="0079687E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ျ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မင္ခ်က္ကိုျဖည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့္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စြက္ပ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ါ။ </w:t>
            </w:r>
          </w:p>
          <w:p w14:paraId="71665315" w14:textId="0A18065A" w:rsidR="00284F0D" w:rsidRPr="003C69D4" w:rsidRDefault="006A53F1" w:rsidP="003A2E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ေလ့လာသူမ်ားအား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အကဲျဖတ္မႈလုပ္ငန္းစဥ္ကို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 ျ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ပဳလုပ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္ႏ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ို္င္ရန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္ႏွင့္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ေလ့လာမႈရလဒ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္</w:t>
            </w:r>
            <w:r w:rsidR="0079687E"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မ်ားရရွိေအာင္ကူညီႏို္င္ရန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>သင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  <w:lang w:val="en-US"/>
              </w:rPr>
              <w:t xml:space="preserve">္၏ </w:t>
            </w:r>
            <w:r w:rsidRPr="003C69D4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OER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တြင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အျခားေလ့လာေရးလႈပ္ရွားမႈမ်ား</w:t>
            </w:r>
            <w:proofErr w:type="spellEnd"/>
            <w:r w:rsidR="0079687E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ထပ္ထည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့္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ရန္ရွိပါသလား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။</w:t>
            </w:r>
          </w:p>
          <w:p w14:paraId="7D8E3CDE" w14:textId="3330FCE5" w:rsidR="00284F0D" w:rsidRPr="003C69D4" w:rsidRDefault="003E43AC" w:rsidP="003A2E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Zawgyi-One" w:hAnsi="Zawgyi-One" w:cs="Zawgyi-One"/>
                <w:sz w:val="20"/>
                <w:szCs w:val="20"/>
              </w:rPr>
            </w:pPr>
            <w:bookmarkStart w:id="0" w:name="_heading=h.gjdgxs" w:colFirst="0" w:colLast="0"/>
            <w:bookmarkEnd w:id="0"/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သင္သည္အျခားသူမ်ား</w:t>
            </w:r>
            <w:proofErr w:type="spellEnd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  <w:color w:val="000000"/>
                <w:sz w:val="20"/>
                <w:szCs w:val="20"/>
              </w:rPr>
              <w:t>အုပ္စုလုိက္အလုပ္လုပ္ေ</w:t>
            </w:r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>နလ</w:t>
            </w:r>
            <w:proofErr w:type="spellEnd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ွ်င္ </w:t>
            </w:r>
            <w:proofErr w:type="spellStart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>အုပ္စုတစ္ခုလံုးသို</w:t>
            </w:r>
            <w:proofErr w:type="spellEnd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႔ </w:t>
            </w:r>
            <w:proofErr w:type="spellStart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>သင</w:t>
            </w:r>
            <w:proofErr w:type="spellEnd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>္၏</w:t>
            </w:r>
            <w:proofErr w:type="spellStart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>ထင</w:t>
            </w:r>
            <w:proofErr w:type="spellEnd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>္ျ</w:t>
            </w:r>
            <w:proofErr w:type="spellStart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>မင္ခ်က္ကို</w:t>
            </w:r>
            <w:proofErr w:type="spellEnd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>အႀကံျပဳပ</w:t>
            </w:r>
            <w:proofErr w:type="spellEnd"/>
            <w:r w:rsidR="00AE12C1">
              <w:rPr>
                <w:rFonts w:ascii="Zawgyi-One" w:hAnsi="Zawgyi-One" w:cs="Zawgyi-One"/>
                <w:color w:val="000000"/>
                <w:sz w:val="20"/>
                <w:szCs w:val="20"/>
              </w:rPr>
              <w:t xml:space="preserve">ါ။ </w:t>
            </w:r>
          </w:p>
          <w:p w14:paraId="54C214BF" w14:textId="77777777" w:rsidR="00284F0D" w:rsidRPr="003C69D4" w:rsidRDefault="00284F0D">
            <w:pPr>
              <w:spacing w:line="276" w:lineRule="auto"/>
              <w:rPr>
                <w:rFonts w:ascii="Zawgyi-One" w:hAnsi="Zawgyi-One" w:cs="Zawgyi-One"/>
                <w:sz w:val="20"/>
                <w:szCs w:val="20"/>
              </w:rPr>
            </w:pPr>
          </w:p>
        </w:tc>
      </w:tr>
    </w:tbl>
    <w:p w14:paraId="639B1C39" w14:textId="77777777" w:rsidR="00284F0D" w:rsidRPr="003C69D4" w:rsidRDefault="00284F0D">
      <w:pPr>
        <w:rPr>
          <w:rFonts w:ascii="Zawgyi-One" w:hAnsi="Zawgyi-One" w:cs="Zawgyi-One"/>
          <w:sz w:val="20"/>
          <w:szCs w:val="20"/>
        </w:rPr>
      </w:pPr>
    </w:p>
    <w:sectPr w:rsidR="00284F0D" w:rsidRPr="003C69D4">
      <w:pgSz w:w="11906" w:h="16838"/>
      <w:pgMar w:top="567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Zawgyi-One">
    <w:altName w:val="Calibri"/>
    <w:panose1 w:val="020B060402020202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46920"/>
    <w:multiLevelType w:val="multilevel"/>
    <w:tmpl w:val="5E50A3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CE43CF"/>
    <w:multiLevelType w:val="multilevel"/>
    <w:tmpl w:val="1BE47C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C129DD"/>
    <w:multiLevelType w:val="multilevel"/>
    <w:tmpl w:val="75221F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00371B"/>
    <w:multiLevelType w:val="multilevel"/>
    <w:tmpl w:val="8228B4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0D"/>
    <w:rsid w:val="00023D12"/>
    <w:rsid w:val="00057642"/>
    <w:rsid w:val="0009202F"/>
    <w:rsid w:val="000C41BC"/>
    <w:rsid w:val="001B34E2"/>
    <w:rsid w:val="00250113"/>
    <w:rsid w:val="00284F0D"/>
    <w:rsid w:val="0034710A"/>
    <w:rsid w:val="003A2E66"/>
    <w:rsid w:val="003C69D4"/>
    <w:rsid w:val="003E43AC"/>
    <w:rsid w:val="00514202"/>
    <w:rsid w:val="0052794B"/>
    <w:rsid w:val="005413D7"/>
    <w:rsid w:val="005A6571"/>
    <w:rsid w:val="006A53F1"/>
    <w:rsid w:val="0079687E"/>
    <w:rsid w:val="008559F2"/>
    <w:rsid w:val="00896038"/>
    <w:rsid w:val="008E31A9"/>
    <w:rsid w:val="00A51330"/>
    <w:rsid w:val="00AE01AB"/>
    <w:rsid w:val="00AE12C1"/>
    <w:rsid w:val="00AF4BE7"/>
    <w:rsid w:val="00B1123F"/>
    <w:rsid w:val="00B764F2"/>
    <w:rsid w:val="00BC33B5"/>
    <w:rsid w:val="00BD383D"/>
    <w:rsid w:val="00C544EF"/>
    <w:rsid w:val="00C71214"/>
    <w:rsid w:val="00DB7E1A"/>
    <w:rsid w:val="00E24711"/>
    <w:rsid w:val="00E33BC1"/>
    <w:rsid w:val="00E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D611"/>
  <w15:docId w15:val="{F2B4E55F-24D1-49A4-9EF0-6A590FCA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Uk+qsnVwqx8bPpzz8ZIGgdUKnQ==">AMUW2mXx4MS6X6ZWPDEX7IX9prsWoALv5JT6xapdgMPsNcnrmQnWQz2WH52akTRfyp3403UyvKUofEEki/wy+GeZSzj5cKfmgcIII+FI7K4AVNXGikEhsp+oJXDF+YWjt6FnnTeec/Q3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Beck.Pitt</cp:lastModifiedBy>
  <cp:revision>2</cp:revision>
  <dcterms:created xsi:type="dcterms:W3CDTF">2021-05-25T10:46:00Z</dcterms:created>
  <dcterms:modified xsi:type="dcterms:W3CDTF">2021-05-25T10:46:00Z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